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66319" w14:textId="77777777" w:rsidR="001173C8" w:rsidRDefault="001173C8" w:rsidP="004C1ADB">
      <w:pPr>
        <w:jc w:val="center"/>
        <w:rPr>
          <w:lang w:val="es-ES_tradnl"/>
        </w:rPr>
      </w:pPr>
      <w:r w:rsidRPr="00254560">
        <w:rPr>
          <w:lang w:val="es-ES_tradnl"/>
        </w:rPr>
        <w:t>Nombre: ____________________________  Bloque: ________  Fecha: _______________________</w:t>
      </w:r>
    </w:p>
    <w:p w14:paraId="63DA3FE2" w14:textId="72F18BDC" w:rsidR="004C1ADB" w:rsidRPr="00352B98" w:rsidRDefault="00173D9C" w:rsidP="00352B98">
      <w:pPr>
        <w:jc w:val="center"/>
        <w:rPr>
          <w:b/>
          <w:sz w:val="40"/>
        </w:rPr>
      </w:pPr>
      <w:r w:rsidRPr="005D60E8">
        <w:rPr>
          <w:b/>
          <w:sz w:val="40"/>
        </w:rPr>
        <w:t xml:space="preserve">Unidad </w:t>
      </w:r>
      <w:r w:rsidR="003779F3">
        <w:rPr>
          <w:b/>
          <w:sz w:val="40"/>
          <w:szCs w:val="40"/>
        </w:rPr>
        <w:t>1</w:t>
      </w:r>
      <w:r w:rsidR="004E3C0D" w:rsidRPr="005D60E8">
        <w:rPr>
          <w:b/>
          <w:sz w:val="40"/>
          <w:szCs w:val="40"/>
        </w:rPr>
        <w:t xml:space="preserve"> </w:t>
      </w:r>
      <w:r w:rsidR="003779F3">
        <w:rPr>
          <w:b/>
          <w:sz w:val="40"/>
          <w:szCs w:val="40"/>
        </w:rPr>
        <w:t>–</w:t>
      </w:r>
      <w:r w:rsidR="004E3C0D" w:rsidRPr="005D60E8">
        <w:rPr>
          <w:b/>
          <w:sz w:val="40"/>
          <w:szCs w:val="40"/>
        </w:rPr>
        <w:t xml:space="preserve"> </w:t>
      </w:r>
      <w:r w:rsidR="0011085A">
        <w:rPr>
          <w:b/>
          <w:sz w:val="40"/>
          <w:szCs w:val="40"/>
        </w:rPr>
        <w:t>Articles &amp; Agreement</w:t>
      </w:r>
    </w:p>
    <w:p w14:paraId="3381AE17" w14:textId="139E3F5A" w:rsidR="003779F3" w:rsidRDefault="0011085A" w:rsidP="003779F3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sustantivos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Nouns</w:t>
      </w:r>
      <w:r w:rsidR="003779F3"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7B377A9" w14:textId="131AC8DB" w:rsidR="00352B98" w:rsidRPr="0011085A" w:rsidRDefault="0011085A" w:rsidP="00352B98">
      <w:pPr>
        <w:numPr>
          <w:ilvl w:val="0"/>
          <w:numId w:val="8"/>
        </w:numPr>
        <w:spacing w:line="336" w:lineRule="auto"/>
      </w:pPr>
      <w:r w:rsidRPr="00352B98">
        <w:rPr>
          <w:b/>
        </w:rPr>
        <w:t>Nouns:</w:t>
      </w:r>
      <w:r w:rsidRPr="0011085A">
        <w:t xml:space="preserve"> a </w:t>
      </w:r>
      <w:r w:rsidR="00352B98">
        <w:t>______________________, ______________________, or ___________________.</w:t>
      </w:r>
    </w:p>
    <w:p w14:paraId="0B0249F7" w14:textId="3BFE6D2E" w:rsidR="00352B98" w:rsidRPr="0011085A" w:rsidRDefault="0011085A" w:rsidP="00352B98">
      <w:pPr>
        <w:numPr>
          <w:ilvl w:val="0"/>
          <w:numId w:val="8"/>
        </w:numPr>
        <w:spacing w:line="336" w:lineRule="auto"/>
      </w:pPr>
      <w:r w:rsidRPr="0011085A">
        <w:t xml:space="preserve">Nouns have a </w:t>
      </w:r>
      <w:r w:rsidR="00352B98">
        <w:t>______________________</w:t>
      </w:r>
      <w:r w:rsidRPr="0011085A">
        <w:t xml:space="preserve"> - masculine or feminine</w:t>
      </w:r>
    </w:p>
    <w:p w14:paraId="71DC4BB7" w14:textId="24374877" w:rsidR="00352B98" w:rsidRPr="0011085A" w:rsidRDefault="0011085A" w:rsidP="00352B98">
      <w:pPr>
        <w:numPr>
          <w:ilvl w:val="0"/>
          <w:numId w:val="8"/>
        </w:numPr>
        <w:spacing w:line="336" w:lineRule="auto"/>
      </w:pPr>
      <w:r w:rsidRPr="0011085A">
        <w:t>Masculine words generally end in -</w:t>
      </w:r>
      <w:r w:rsidR="00352B98">
        <w:t>________</w:t>
      </w:r>
    </w:p>
    <w:p w14:paraId="38F11D24" w14:textId="77BC41DE" w:rsidR="0011085A" w:rsidRPr="0011085A" w:rsidRDefault="0011085A" w:rsidP="00352B98">
      <w:pPr>
        <w:numPr>
          <w:ilvl w:val="0"/>
          <w:numId w:val="8"/>
        </w:numPr>
        <w:spacing w:line="336" w:lineRule="auto"/>
      </w:pPr>
      <w:r w:rsidRPr="0011085A">
        <w:t>Feminine words generally end in -</w:t>
      </w:r>
      <w:r w:rsidR="00352B98">
        <w:t>________</w:t>
      </w:r>
    </w:p>
    <w:p w14:paraId="30001CA4" w14:textId="60E31310" w:rsidR="003779F3" w:rsidRPr="0011085A" w:rsidRDefault="0011085A" w:rsidP="0011085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plurales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Plurals</w:t>
      </w:r>
      <w:r w:rsidR="003779F3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5FD1A61" w14:textId="1748480B" w:rsidR="00352B98" w:rsidRPr="0011085A" w:rsidRDefault="0011085A" w:rsidP="00352B98">
      <w:pPr>
        <w:numPr>
          <w:ilvl w:val="0"/>
          <w:numId w:val="8"/>
        </w:numPr>
        <w:spacing w:line="360" w:lineRule="auto"/>
      </w:pPr>
      <w:r w:rsidRPr="0011085A">
        <w:t xml:space="preserve">To make nouns and adjectives that end in a </w:t>
      </w:r>
      <w:r w:rsidR="00352B98">
        <w:t>____________________</w:t>
      </w:r>
      <w:r w:rsidRPr="0011085A">
        <w:t xml:space="preserve"> (“o”, “a”, “e”) plural, just add an “</w:t>
      </w:r>
      <w:r w:rsidR="00352B98">
        <w:t>______</w:t>
      </w:r>
      <w:r w:rsidRPr="0011085A">
        <w:t>”</w:t>
      </w:r>
    </w:p>
    <w:p w14:paraId="09EA03B0" w14:textId="3A1F5074" w:rsidR="00352B98" w:rsidRPr="0011085A" w:rsidRDefault="0011085A" w:rsidP="00352B98">
      <w:pPr>
        <w:numPr>
          <w:ilvl w:val="1"/>
          <w:numId w:val="8"/>
        </w:numPr>
        <w:spacing w:line="360" w:lineRule="auto"/>
      </w:pPr>
      <w:proofErr w:type="spellStart"/>
      <w:r w:rsidRPr="0011085A">
        <w:t>Estudiante</w:t>
      </w:r>
      <w:proofErr w:type="spellEnd"/>
      <w:r w:rsidRPr="0011085A">
        <w:t xml:space="preserve"> </w:t>
      </w:r>
      <w:r w:rsidR="00352B98" w:rsidRPr="0011085A">
        <w:sym w:font="Wingdings" w:char="00E8"/>
      </w:r>
      <w:r w:rsidRPr="0011085A">
        <w:t xml:space="preserve"> </w:t>
      </w:r>
      <w:r w:rsidR="00352B98">
        <w:t>______________________</w:t>
      </w:r>
    </w:p>
    <w:p w14:paraId="719C2192" w14:textId="0B50CD39" w:rsidR="00352B98" w:rsidRDefault="0011085A" w:rsidP="00352B98">
      <w:pPr>
        <w:numPr>
          <w:ilvl w:val="1"/>
          <w:numId w:val="8"/>
        </w:numPr>
        <w:tabs>
          <w:tab w:val="num" w:pos="2160"/>
        </w:tabs>
        <w:spacing w:line="360" w:lineRule="auto"/>
      </w:pPr>
      <w:r w:rsidRPr="0011085A">
        <w:t xml:space="preserve">Alta </w:t>
      </w:r>
      <w:r w:rsidR="00352B98" w:rsidRPr="0011085A">
        <w:sym w:font="Wingdings" w:char="00E8"/>
      </w:r>
      <w:r w:rsidRPr="0011085A">
        <w:t xml:space="preserve"> </w:t>
      </w:r>
      <w:r w:rsidR="00352B98">
        <w:t>______________________</w:t>
      </w:r>
    </w:p>
    <w:p w14:paraId="0AB92BEE" w14:textId="14711335" w:rsidR="00352B98" w:rsidRPr="0011085A" w:rsidRDefault="0011085A" w:rsidP="00352B98">
      <w:pPr>
        <w:numPr>
          <w:ilvl w:val="0"/>
          <w:numId w:val="8"/>
        </w:numPr>
        <w:tabs>
          <w:tab w:val="num" w:pos="2160"/>
        </w:tabs>
        <w:spacing w:line="360" w:lineRule="auto"/>
      </w:pPr>
      <w:r w:rsidRPr="0011085A">
        <w:t xml:space="preserve">To make nouns and adjectives that end in a </w:t>
      </w:r>
      <w:r w:rsidR="00352B98" w:rsidRPr="00352B98">
        <w:t>______________________</w:t>
      </w:r>
      <w:r w:rsidRPr="00352B98">
        <w:t xml:space="preserve"> </w:t>
      </w:r>
      <w:r w:rsidRPr="0011085A">
        <w:t>(“L”, “R”) plural, just add an “</w:t>
      </w:r>
      <w:r w:rsidR="00352B98">
        <w:t>________</w:t>
      </w:r>
      <w:r w:rsidRPr="0011085A">
        <w:t>”</w:t>
      </w:r>
    </w:p>
    <w:p w14:paraId="7CD7095F" w14:textId="16E30B13" w:rsidR="00352B98" w:rsidRPr="0011085A" w:rsidRDefault="0011085A" w:rsidP="00352B98">
      <w:pPr>
        <w:numPr>
          <w:ilvl w:val="1"/>
          <w:numId w:val="8"/>
        </w:numPr>
        <w:spacing w:line="360" w:lineRule="auto"/>
      </w:pPr>
      <w:proofErr w:type="spellStart"/>
      <w:r w:rsidRPr="0011085A">
        <w:t>Mujer</w:t>
      </w:r>
      <w:proofErr w:type="spellEnd"/>
      <w:r w:rsidRPr="0011085A">
        <w:t xml:space="preserve"> </w:t>
      </w:r>
      <w:r w:rsidR="00352B98" w:rsidRPr="0011085A">
        <w:sym w:font="Wingdings" w:char="00E8"/>
      </w:r>
      <w:r w:rsidRPr="0011085A">
        <w:t xml:space="preserve"> </w:t>
      </w:r>
      <w:r w:rsidR="00352B98">
        <w:t>______________________</w:t>
      </w:r>
    </w:p>
    <w:p w14:paraId="025F453A" w14:textId="7F79E99A" w:rsidR="0011085A" w:rsidRDefault="0011085A" w:rsidP="0011085A">
      <w:pPr>
        <w:numPr>
          <w:ilvl w:val="1"/>
          <w:numId w:val="8"/>
        </w:numPr>
        <w:spacing w:line="360" w:lineRule="auto"/>
      </w:pPr>
      <w:proofErr w:type="spellStart"/>
      <w:r w:rsidRPr="0011085A">
        <w:t>Fácil</w:t>
      </w:r>
      <w:proofErr w:type="spellEnd"/>
      <w:r w:rsidRPr="0011085A">
        <w:t xml:space="preserve"> </w:t>
      </w:r>
      <w:r w:rsidR="00352B98" w:rsidRPr="0011085A">
        <w:sym w:font="Wingdings" w:char="00E8"/>
      </w:r>
      <w:r w:rsidRPr="0011085A">
        <w:t xml:space="preserve"> </w:t>
      </w:r>
      <w:r w:rsidR="00352B98">
        <w:t>______________________</w:t>
      </w:r>
    </w:p>
    <w:p w14:paraId="04FE0F49" w14:textId="02C6183C" w:rsidR="0011085A" w:rsidRPr="005D60E8" w:rsidRDefault="0011085A" w:rsidP="0011085A">
      <w:pPr>
        <w:ind w:left="-180"/>
        <w:rPr>
          <w:rFonts w:ascii="Chalkboard" w:hAnsi="Chalkboard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artículos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Articles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46B78D2" w14:textId="77777777" w:rsidR="0011085A" w:rsidRPr="0011085A" w:rsidRDefault="0011085A" w:rsidP="0011085A">
      <w:pPr>
        <w:ind w:left="180"/>
      </w:pPr>
      <w:r w:rsidRPr="0011085A">
        <w:rPr>
          <w:b/>
          <w:bCs/>
          <w:u w:val="single"/>
        </w:rPr>
        <w:t>Definite Articles:</w:t>
      </w:r>
    </w:p>
    <w:p w14:paraId="500C196E" w14:textId="0A7323A6" w:rsidR="00352B98" w:rsidRPr="00352B98" w:rsidRDefault="0011085A" w:rsidP="00352B98">
      <w:pPr>
        <w:numPr>
          <w:ilvl w:val="0"/>
          <w:numId w:val="14"/>
        </w:numPr>
        <w:spacing w:after="240" w:line="28" w:lineRule="atLeast"/>
      </w:pPr>
      <w:r w:rsidRPr="0011085A">
        <w:t xml:space="preserve">The word “the” is a </w:t>
      </w:r>
      <w:r w:rsidR="00352B98">
        <w:t>______________________</w:t>
      </w:r>
      <w:r w:rsidRPr="0011085A">
        <w:t xml:space="preserve"> article. It is used to refer to a </w:t>
      </w:r>
      <w:r w:rsidR="00352B98">
        <w:t>______________________</w:t>
      </w:r>
      <w:r w:rsidRPr="0011085A">
        <w:t xml:space="preserve"> noun - a </w:t>
      </w:r>
      <w:r w:rsidR="00352B98">
        <w:t>______________________</w:t>
      </w:r>
      <w:r w:rsidRPr="0011085A">
        <w:t xml:space="preserve"> person/place/thing</w:t>
      </w:r>
    </w:p>
    <w:p w14:paraId="5F1BDBF5" w14:textId="2887B37F" w:rsidR="00352B98" w:rsidRDefault="0011085A" w:rsidP="00352B98">
      <w:pPr>
        <w:numPr>
          <w:ilvl w:val="0"/>
          <w:numId w:val="14"/>
        </w:numPr>
        <w:spacing w:after="240" w:line="28" w:lineRule="atLeast"/>
      </w:pPr>
      <w:r w:rsidRPr="0011085A">
        <w:t xml:space="preserve">In Spanish, articles match in </w:t>
      </w:r>
      <w:r w:rsidR="00352B98">
        <w:t>______________________</w:t>
      </w:r>
      <w:r w:rsidRPr="0011085A">
        <w:t xml:space="preserve"> &amp; </w:t>
      </w:r>
      <w:r w:rsidR="00352B98">
        <w:t>______________________</w:t>
      </w:r>
    </w:p>
    <w:tbl>
      <w:tblPr>
        <w:tblW w:w="3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2470"/>
        <w:gridCol w:w="2565"/>
      </w:tblGrid>
      <w:tr w:rsidR="0011085A" w:rsidRPr="00E74406" w14:paraId="6EDE1ECF" w14:textId="77777777" w:rsidTr="00352B98">
        <w:trPr>
          <w:trHeight w:val="313"/>
          <w:jc w:val="center"/>
        </w:trPr>
        <w:tc>
          <w:tcPr>
            <w:tcW w:w="1614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84260" w14:textId="77777777" w:rsidR="0011085A" w:rsidRPr="00E74406" w:rsidRDefault="0011085A" w:rsidP="00352B98">
            <w:pPr>
              <w:ind w:left="180"/>
            </w:pPr>
            <w:r w:rsidRPr="00E74406">
              <w:rPr>
                <w:b/>
                <w:bCs/>
              </w:rPr>
              <w:t>Definite Articles</w:t>
            </w:r>
          </w:p>
        </w:tc>
        <w:tc>
          <w:tcPr>
            <w:tcW w:w="1661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71BD0" w14:textId="77777777" w:rsidR="0011085A" w:rsidRPr="00E74406" w:rsidRDefault="0011085A" w:rsidP="00352B98">
            <w:pPr>
              <w:ind w:left="180"/>
            </w:pPr>
            <w:r w:rsidRPr="00E74406">
              <w:rPr>
                <w:b/>
                <w:bCs/>
              </w:rPr>
              <w:t>Singular</w:t>
            </w:r>
          </w:p>
        </w:tc>
        <w:tc>
          <w:tcPr>
            <w:tcW w:w="1725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2EA94" w14:textId="77777777" w:rsidR="0011085A" w:rsidRPr="00E74406" w:rsidRDefault="0011085A" w:rsidP="00352B98">
            <w:pPr>
              <w:ind w:left="180"/>
            </w:pPr>
            <w:r w:rsidRPr="00E74406">
              <w:rPr>
                <w:b/>
                <w:bCs/>
              </w:rPr>
              <w:t>Plural</w:t>
            </w:r>
          </w:p>
        </w:tc>
      </w:tr>
      <w:tr w:rsidR="0011085A" w:rsidRPr="00E74406" w14:paraId="446C028F" w14:textId="77777777" w:rsidTr="00352B98">
        <w:trPr>
          <w:trHeight w:val="593"/>
          <w:jc w:val="center"/>
        </w:trPr>
        <w:tc>
          <w:tcPr>
            <w:tcW w:w="1614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0CC61" w14:textId="77777777" w:rsidR="0011085A" w:rsidRPr="00E74406" w:rsidRDefault="0011085A" w:rsidP="00352B98">
            <w:pPr>
              <w:ind w:left="180"/>
            </w:pPr>
            <w:r w:rsidRPr="00E74406">
              <w:t>Masculine</w:t>
            </w:r>
          </w:p>
        </w:tc>
        <w:tc>
          <w:tcPr>
            <w:tcW w:w="166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D95B4" w14:textId="77777777" w:rsidR="0011085A" w:rsidRPr="00E74406" w:rsidRDefault="0011085A" w:rsidP="00352B98">
            <w:pPr>
              <w:ind w:left="180"/>
            </w:pPr>
          </w:p>
        </w:tc>
        <w:tc>
          <w:tcPr>
            <w:tcW w:w="172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50CE1" w14:textId="77777777" w:rsidR="0011085A" w:rsidRPr="00E74406" w:rsidRDefault="0011085A" w:rsidP="00352B98">
            <w:pPr>
              <w:ind w:left="180"/>
            </w:pPr>
          </w:p>
        </w:tc>
      </w:tr>
      <w:tr w:rsidR="0011085A" w:rsidRPr="00E74406" w14:paraId="05763FCB" w14:textId="77777777" w:rsidTr="00352B98">
        <w:trPr>
          <w:trHeight w:val="476"/>
          <w:jc w:val="center"/>
        </w:trPr>
        <w:tc>
          <w:tcPr>
            <w:tcW w:w="1614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AF439" w14:textId="77777777" w:rsidR="0011085A" w:rsidRPr="00E74406" w:rsidRDefault="0011085A" w:rsidP="00352B98">
            <w:pPr>
              <w:ind w:left="180"/>
            </w:pPr>
            <w:r w:rsidRPr="00E74406">
              <w:t>Feminine</w:t>
            </w:r>
          </w:p>
        </w:tc>
        <w:tc>
          <w:tcPr>
            <w:tcW w:w="166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82B76" w14:textId="77777777" w:rsidR="0011085A" w:rsidRPr="00E74406" w:rsidRDefault="0011085A" w:rsidP="00352B98">
            <w:pPr>
              <w:ind w:left="180"/>
            </w:pPr>
          </w:p>
        </w:tc>
        <w:tc>
          <w:tcPr>
            <w:tcW w:w="172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83857" w14:textId="77777777" w:rsidR="0011085A" w:rsidRPr="00E74406" w:rsidRDefault="0011085A" w:rsidP="00352B98">
            <w:pPr>
              <w:ind w:left="180"/>
            </w:pPr>
          </w:p>
        </w:tc>
      </w:tr>
    </w:tbl>
    <w:p w14:paraId="15CC09B8" w14:textId="77777777" w:rsidR="00352B98" w:rsidRDefault="00352B98" w:rsidP="00352B98">
      <w:pPr>
        <w:rPr>
          <w:b/>
          <w:bCs/>
          <w:u w:val="single"/>
        </w:rPr>
      </w:pPr>
    </w:p>
    <w:p w14:paraId="53FA36C9" w14:textId="77777777" w:rsidR="0011085A" w:rsidRPr="0011085A" w:rsidRDefault="0011085A" w:rsidP="0011085A">
      <w:pPr>
        <w:ind w:left="180"/>
      </w:pPr>
      <w:r w:rsidRPr="0011085A">
        <w:rPr>
          <w:b/>
          <w:bCs/>
          <w:u w:val="single"/>
        </w:rPr>
        <w:t>Indefi</w:t>
      </w:r>
      <w:bookmarkStart w:id="0" w:name="_GoBack"/>
      <w:bookmarkEnd w:id="0"/>
      <w:r w:rsidRPr="0011085A">
        <w:rPr>
          <w:b/>
          <w:bCs/>
          <w:u w:val="single"/>
        </w:rPr>
        <w:t>nite Articles:</w:t>
      </w:r>
    </w:p>
    <w:p w14:paraId="41148CE5" w14:textId="10C9844B" w:rsidR="00352B98" w:rsidRPr="0011085A" w:rsidRDefault="0011085A" w:rsidP="0011085A">
      <w:pPr>
        <w:numPr>
          <w:ilvl w:val="0"/>
          <w:numId w:val="15"/>
        </w:numPr>
      </w:pPr>
      <w:r w:rsidRPr="0011085A">
        <w:t xml:space="preserve">The word “a” or “an” is an </w:t>
      </w:r>
      <w:r w:rsidR="00352B98">
        <w:t>______________________</w:t>
      </w:r>
      <w:r w:rsidRPr="0011085A">
        <w:t xml:space="preserve">article. It is used to refer to a </w:t>
      </w:r>
      <w:r w:rsidR="00352B98">
        <w:t xml:space="preserve">______________________ </w:t>
      </w:r>
      <w:r w:rsidRPr="0011085A">
        <w:t>noun or any person or thing.</w:t>
      </w:r>
    </w:p>
    <w:p w14:paraId="01D1449C" w14:textId="77777777" w:rsidR="0011085A" w:rsidRDefault="0011085A" w:rsidP="0011085A">
      <w:pPr>
        <w:ind w:left="180"/>
      </w:pPr>
    </w:p>
    <w:tbl>
      <w:tblPr>
        <w:tblW w:w="3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2470"/>
        <w:gridCol w:w="2565"/>
      </w:tblGrid>
      <w:tr w:rsidR="0011085A" w:rsidRPr="00E74406" w14:paraId="00259DDD" w14:textId="77777777" w:rsidTr="00352B98">
        <w:trPr>
          <w:trHeight w:val="313"/>
          <w:jc w:val="center"/>
        </w:trPr>
        <w:tc>
          <w:tcPr>
            <w:tcW w:w="1614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E6109" w14:textId="77777777" w:rsidR="0011085A" w:rsidRPr="00E74406" w:rsidRDefault="0011085A" w:rsidP="00352B98">
            <w:pPr>
              <w:ind w:left="180"/>
            </w:pPr>
            <w:r>
              <w:rPr>
                <w:b/>
                <w:bCs/>
              </w:rPr>
              <w:t>Ind</w:t>
            </w:r>
            <w:r w:rsidRPr="00E74406">
              <w:rPr>
                <w:b/>
                <w:bCs/>
              </w:rPr>
              <w:t>efinite Articles</w:t>
            </w:r>
          </w:p>
        </w:tc>
        <w:tc>
          <w:tcPr>
            <w:tcW w:w="1661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DA096" w14:textId="77777777" w:rsidR="0011085A" w:rsidRPr="00E74406" w:rsidRDefault="0011085A" w:rsidP="00352B98">
            <w:pPr>
              <w:ind w:left="180"/>
            </w:pPr>
            <w:r w:rsidRPr="00E74406">
              <w:rPr>
                <w:b/>
                <w:bCs/>
              </w:rPr>
              <w:t>Singular</w:t>
            </w:r>
          </w:p>
        </w:tc>
        <w:tc>
          <w:tcPr>
            <w:tcW w:w="1725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68051" w14:textId="77777777" w:rsidR="0011085A" w:rsidRPr="00E74406" w:rsidRDefault="0011085A" w:rsidP="00352B98">
            <w:pPr>
              <w:ind w:left="180"/>
            </w:pPr>
            <w:r w:rsidRPr="00E74406">
              <w:rPr>
                <w:b/>
                <w:bCs/>
              </w:rPr>
              <w:t>Plural</w:t>
            </w:r>
          </w:p>
        </w:tc>
      </w:tr>
      <w:tr w:rsidR="0011085A" w:rsidRPr="00E74406" w14:paraId="4AE46C4D" w14:textId="77777777" w:rsidTr="00352B98">
        <w:trPr>
          <w:trHeight w:val="521"/>
          <w:jc w:val="center"/>
        </w:trPr>
        <w:tc>
          <w:tcPr>
            <w:tcW w:w="1614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5D345" w14:textId="77777777" w:rsidR="0011085A" w:rsidRPr="00E74406" w:rsidRDefault="0011085A" w:rsidP="00352B98">
            <w:pPr>
              <w:ind w:left="180"/>
            </w:pPr>
            <w:r w:rsidRPr="00E74406">
              <w:t>Masculine</w:t>
            </w:r>
          </w:p>
        </w:tc>
        <w:tc>
          <w:tcPr>
            <w:tcW w:w="166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6C972" w14:textId="77777777" w:rsidR="0011085A" w:rsidRPr="00E74406" w:rsidRDefault="0011085A" w:rsidP="00352B98">
            <w:pPr>
              <w:ind w:left="180"/>
            </w:pPr>
          </w:p>
        </w:tc>
        <w:tc>
          <w:tcPr>
            <w:tcW w:w="172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AF84E" w14:textId="77777777" w:rsidR="0011085A" w:rsidRPr="00E74406" w:rsidRDefault="0011085A" w:rsidP="00352B98">
            <w:pPr>
              <w:ind w:left="180"/>
            </w:pPr>
          </w:p>
        </w:tc>
      </w:tr>
      <w:tr w:rsidR="0011085A" w:rsidRPr="00E74406" w14:paraId="389FEE21" w14:textId="77777777" w:rsidTr="00352B98">
        <w:trPr>
          <w:trHeight w:val="467"/>
          <w:jc w:val="center"/>
        </w:trPr>
        <w:tc>
          <w:tcPr>
            <w:tcW w:w="1614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BA701" w14:textId="77777777" w:rsidR="0011085A" w:rsidRPr="00E74406" w:rsidRDefault="0011085A" w:rsidP="00352B98">
            <w:pPr>
              <w:ind w:left="180"/>
            </w:pPr>
            <w:r w:rsidRPr="00E74406">
              <w:t>Feminine</w:t>
            </w:r>
          </w:p>
        </w:tc>
        <w:tc>
          <w:tcPr>
            <w:tcW w:w="166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2B3D2" w14:textId="77777777" w:rsidR="0011085A" w:rsidRPr="00E74406" w:rsidRDefault="0011085A" w:rsidP="00352B98">
            <w:pPr>
              <w:ind w:left="180"/>
            </w:pPr>
          </w:p>
        </w:tc>
        <w:tc>
          <w:tcPr>
            <w:tcW w:w="172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94CB0" w14:textId="77777777" w:rsidR="0011085A" w:rsidRPr="00E74406" w:rsidRDefault="0011085A" w:rsidP="00352B98">
            <w:pPr>
              <w:ind w:left="180"/>
            </w:pPr>
          </w:p>
        </w:tc>
      </w:tr>
    </w:tbl>
    <w:p w14:paraId="058F241F" w14:textId="2CF1FE1C" w:rsidR="005D60E8" w:rsidRDefault="0011085A" w:rsidP="0011085A">
      <w:pPr>
        <w:ind w:left="-27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La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concordancia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Agreement</w:t>
      </w:r>
      <w:r w:rsidR="005D60E8"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863B7FE" w14:textId="76D5A3F4" w:rsidR="00352B98" w:rsidRPr="0011085A" w:rsidRDefault="0011085A" w:rsidP="00352B98">
      <w:pPr>
        <w:numPr>
          <w:ilvl w:val="0"/>
          <w:numId w:val="15"/>
        </w:numPr>
        <w:spacing w:line="360" w:lineRule="auto"/>
      </w:pPr>
      <w:r w:rsidRPr="0011085A">
        <w:t xml:space="preserve">Remember, articles, verbs and adjectives must </w:t>
      </w:r>
      <w:r w:rsidR="00352B98">
        <w:t>______________________</w:t>
      </w:r>
      <w:r w:rsidRPr="0011085A">
        <w:t xml:space="preserve"> with </w:t>
      </w:r>
      <w:r w:rsidR="00352B98">
        <w:t>______________________</w:t>
      </w:r>
      <w:r w:rsidRPr="0011085A">
        <w:t xml:space="preserve">. Articles and adjectives must </w:t>
      </w:r>
      <w:r w:rsidR="00A636B0">
        <w:t>agree</w:t>
      </w:r>
      <w:r w:rsidRPr="0011085A">
        <w:t xml:space="preserve"> in gender </w:t>
      </w:r>
      <w:r w:rsidR="00A636B0">
        <w:t>&amp;</w:t>
      </w:r>
      <w:r w:rsidRPr="0011085A">
        <w:t xml:space="preserve"> number. </w:t>
      </w:r>
    </w:p>
    <w:p w14:paraId="3DAD4EA9" w14:textId="5995BB46" w:rsidR="00352B98" w:rsidRPr="0011085A" w:rsidRDefault="0011085A" w:rsidP="0011085A">
      <w:pPr>
        <w:numPr>
          <w:ilvl w:val="0"/>
          <w:numId w:val="15"/>
        </w:numPr>
      </w:pPr>
      <w:r w:rsidRPr="0011085A">
        <w:t xml:space="preserve">All words in Spanish have a </w:t>
      </w:r>
      <w:r w:rsidR="00352B98">
        <w:t>______________________</w:t>
      </w:r>
      <w:r w:rsidRPr="0011085A">
        <w:t xml:space="preserve"> </w:t>
      </w:r>
      <w:r w:rsidR="00352B98">
        <w:t xml:space="preserve">  ______________________</w:t>
      </w:r>
      <w:r w:rsidRPr="0011085A">
        <w:t>. Remember, grammatical gender is not the same as human gender!</w:t>
      </w:r>
    </w:p>
    <w:p w14:paraId="3CAF8F5F" w14:textId="4AA80B23" w:rsidR="00352B98" w:rsidRPr="0011085A" w:rsidRDefault="0011085A" w:rsidP="00A636B0">
      <w:pPr>
        <w:numPr>
          <w:ilvl w:val="1"/>
          <w:numId w:val="15"/>
        </w:numPr>
        <w:spacing w:line="312" w:lineRule="auto"/>
      </w:pPr>
      <w:r w:rsidRPr="0011085A">
        <w:t xml:space="preserve">Las chicas altas son </w:t>
      </w:r>
      <w:r w:rsidR="00A636B0">
        <w:t>______________________</w:t>
      </w:r>
      <w:r w:rsidRPr="0011085A">
        <w:t>.</w:t>
      </w:r>
    </w:p>
    <w:p w14:paraId="361C1185" w14:textId="031F46B1" w:rsidR="00352B98" w:rsidRPr="0011085A" w:rsidRDefault="0011085A" w:rsidP="00A636B0">
      <w:pPr>
        <w:numPr>
          <w:ilvl w:val="1"/>
          <w:numId w:val="15"/>
        </w:numPr>
        <w:spacing w:line="312" w:lineRule="auto"/>
      </w:pPr>
      <w:r w:rsidRPr="0011085A">
        <w:t xml:space="preserve">El libro azul es </w:t>
      </w:r>
      <w:r w:rsidR="00A636B0">
        <w:t>______________________</w:t>
      </w:r>
      <w:r w:rsidRPr="0011085A">
        <w:t>.</w:t>
      </w:r>
    </w:p>
    <w:p w14:paraId="6DD8E545" w14:textId="0F7E0A93" w:rsidR="00352B98" w:rsidRPr="0011085A" w:rsidRDefault="0011085A" w:rsidP="00A636B0">
      <w:pPr>
        <w:numPr>
          <w:ilvl w:val="1"/>
          <w:numId w:val="15"/>
        </w:numPr>
        <w:spacing w:line="312" w:lineRule="auto"/>
      </w:pPr>
      <w:r w:rsidRPr="0011085A">
        <w:t xml:space="preserve">Hay unos profesores </w:t>
      </w:r>
      <w:r w:rsidR="00A636B0">
        <w:t>______________________</w:t>
      </w:r>
      <w:r w:rsidRPr="0011085A">
        <w:t>.</w:t>
      </w:r>
    </w:p>
    <w:p w14:paraId="34E06C9F" w14:textId="4B6119AD" w:rsidR="00352B98" w:rsidRPr="0011085A" w:rsidRDefault="0011085A" w:rsidP="00A636B0">
      <w:pPr>
        <w:numPr>
          <w:ilvl w:val="1"/>
          <w:numId w:val="15"/>
        </w:numPr>
        <w:spacing w:line="312" w:lineRule="auto"/>
      </w:pPr>
      <w:r w:rsidRPr="0011085A">
        <w:t xml:space="preserve">La escuela es rosada y </w:t>
      </w:r>
      <w:r w:rsidR="00A636B0">
        <w:t>______________________</w:t>
      </w:r>
      <w:r w:rsidRPr="0011085A">
        <w:t>.</w:t>
      </w:r>
    </w:p>
    <w:p w14:paraId="1A7EE3A5" w14:textId="77777777" w:rsidR="0011085A" w:rsidRPr="00A636B0" w:rsidRDefault="0011085A" w:rsidP="0011085A">
      <w:pPr>
        <w:ind w:left="-270"/>
        <w:rPr>
          <w:rFonts w:ascii="Chalkboard" w:hAnsi="Chalkboard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899043" w14:textId="6C4EDAB2" w:rsidR="0011085A" w:rsidRDefault="0011085A" w:rsidP="0011085A">
      <w:pPr>
        <w:ind w:left="-27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adjetivos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Adjectives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01AB8D4" w14:textId="644E0331" w:rsidR="00352B98" w:rsidRPr="0011085A" w:rsidRDefault="0011085A" w:rsidP="00A636B0">
      <w:pPr>
        <w:numPr>
          <w:ilvl w:val="0"/>
          <w:numId w:val="15"/>
        </w:numPr>
        <w:tabs>
          <w:tab w:val="clear" w:pos="720"/>
          <w:tab w:val="num" w:pos="1440"/>
        </w:tabs>
        <w:spacing w:line="312" w:lineRule="auto"/>
      </w:pPr>
      <w:r w:rsidRPr="00352B98">
        <w:rPr>
          <w:b/>
        </w:rPr>
        <w:t>Adjectives:</w:t>
      </w:r>
      <w:r w:rsidRPr="0011085A">
        <w:t xml:space="preserve"> </w:t>
      </w:r>
      <w:r w:rsidR="00352B98">
        <w:t>_______________________________________________________________</w:t>
      </w:r>
    </w:p>
    <w:p w14:paraId="3C315716" w14:textId="0AE1A318" w:rsidR="00352B98" w:rsidRDefault="0011085A" w:rsidP="00A636B0">
      <w:pPr>
        <w:numPr>
          <w:ilvl w:val="0"/>
          <w:numId w:val="23"/>
        </w:numPr>
        <w:spacing w:line="312" w:lineRule="auto"/>
      </w:pPr>
      <w:r w:rsidRPr="0011085A">
        <w:t xml:space="preserve">Adjectives must </w:t>
      </w:r>
      <w:r w:rsidR="00352B98">
        <w:t>______________________</w:t>
      </w:r>
      <w:r w:rsidRPr="0011085A">
        <w:t xml:space="preserve"> in gender &amp; number with the noun.</w:t>
      </w:r>
    </w:p>
    <w:p w14:paraId="16006200" w14:textId="77777777" w:rsidR="00352B98" w:rsidRPr="0011085A" w:rsidRDefault="00352B98" w:rsidP="00A636B0">
      <w:pPr>
        <w:spacing w:line="312" w:lineRule="auto"/>
        <w:ind w:left="1440"/>
      </w:pPr>
    </w:p>
    <w:p w14:paraId="4940F803" w14:textId="0FB4D4E8" w:rsidR="00352B98" w:rsidRPr="0011085A" w:rsidRDefault="0011085A" w:rsidP="00A636B0">
      <w:pPr>
        <w:numPr>
          <w:ilvl w:val="0"/>
          <w:numId w:val="15"/>
        </w:numPr>
        <w:tabs>
          <w:tab w:val="clear" w:pos="720"/>
          <w:tab w:val="num" w:pos="1440"/>
        </w:tabs>
        <w:spacing w:line="312" w:lineRule="auto"/>
      </w:pPr>
      <w:r w:rsidRPr="00352B98">
        <w:rPr>
          <w:b/>
        </w:rPr>
        <w:t>Gender Neutral Adjectives:</w:t>
      </w:r>
      <w:r w:rsidR="00A636B0">
        <w:t xml:space="preserve"> Adjectives that end in –_________</w:t>
      </w:r>
      <w:r w:rsidRPr="0011085A">
        <w:t xml:space="preserve"> or certain consonants are both </w:t>
      </w:r>
      <w:r w:rsidR="00A636B0">
        <w:t>______________________</w:t>
      </w:r>
      <w:r w:rsidRPr="0011085A">
        <w:t xml:space="preserve"> and </w:t>
      </w:r>
      <w:r w:rsidR="00A636B0">
        <w:t>______________________</w:t>
      </w:r>
      <w:r w:rsidRPr="0011085A">
        <w:t>.</w:t>
      </w:r>
    </w:p>
    <w:p w14:paraId="5C77751D" w14:textId="785EBC0E" w:rsidR="00352B98" w:rsidRPr="0011085A" w:rsidRDefault="0011085A" w:rsidP="00A636B0">
      <w:pPr>
        <w:numPr>
          <w:ilvl w:val="1"/>
          <w:numId w:val="24"/>
        </w:numPr>
        <w:spacing w:line="312" w:lineRule="auto"/>
      </w:pPr>
      <w:r w:rsidRPr="0011085A">
        <w:t xml:space="preserve">El </w:t>
      </w:r>
      <w:proofErr w:type="spellStart"/>
      <w:r w:rsidRPr="0011085A">
        <w:t>chico</w:t>
      </w:r>
      <w:proofErr w:type="spellEnd"/>
      <w:r w:rsidRPr="0011085A">
        <w:t xml:space="preserve"> </w:t>
      </w:r>
      <w:proofErr w:type="spellStart"/>
      <w:r w:rsidRPr="0011085A">
        <w:t>inteligente</w:t>
      </w:r>
      <w:proofErr w:type="spellEnd"/>
      <w:r w:rsidRPr="0011085A">
        <w:t xml:space="preserve"> / La </w:t>
      </w:r>
      <w:proofErr w:type="spellStart"/>
      <w:r w:rsidRPr="0011085A">
        <w:t>chica</w:t>
      </w:r>
      <w:proofErr w:type="spellEnd"/>
      <w:r w:rsidRPr="0011085A">
        <w:t xml:space="preserve"> </w:t>
      </w:r>
      <w:r w:rsidR="00352B98">
        <w:t>______________________</w:t>
      </w:r>
    </w:p>
    <w:p w14:paraId="6DD4B432" w14:textId="64665A67" w:rsidR="00352B98" w:rsidRDefault="0011085A" w:rsidP="00A636B0">
      <w:pPr>
        <w:numPr>
          <w:ilvl w:val="1"/>
          <w:numId w:val="24"/>
        </w:numPr>
        <w:spacing w:line="312" w:lineRule="auto"/>
      </w:pPr>
      <w:r w:rsidRPr="0011085A">
        <w:t xml:space="preserve">El amigo </w:t>
      </w:r>
      <w:proofErr w:type="spellStart"/>
      <w:r w:rsidRPr="0011085A">
        <w:t>joven</w:t>
      </w:r>
      <w:proofErr w:type="spellEnd"/>
      <w:r w:rsidRPr="0011085A">
        <w:t xml:space="preserve"> / La amiga </w:t>
      </w:r>
      <w:r w:rsidR="00352B98">
        <w:t>______________________</w:t>
      </w:r>
    </w:p>
    <w:p w14:paraId="27BC47DC" w14:textId="77777777" w:rsidR="00352B98" w:rsidRPr="0011085A" w:rsidRDefault="00352B98" w:rsidP="00A636B0">
      <w:pPr>
        <w:spacing w:line="312" w:lineRule="auto"/>
        <w:ind w:left="1440"/>
      </w:pPr>
    </w:p>
    <w:p w14:paraId="1411DA21" w14:textId="3C86F708" w:rsidR="00352B98" w:rsidRPr="0011085A" w:rsidRDefault="0011085A" w:rsidP="00A636B0">
      <w:pPr>
        <w:numPr>
          <w:ilvl w:val="0"/>
          <w:numId w:val="15"/>
        </w:numPr>
        <w:tabs>
          <w:tab w:val="clear" w:pos="720"/>
          <w:tab w:val="num" w:pos="1440"/>
        </w:tabs>
        <w:spacing w:line="312" w:lineRule="auto"/>
        <w:ind w:right="-504"/>
      </w:pPr>
      <w:r w:rsidRPr="0011085A">
        <w:t xml:space="preserve">Sometimes adjectives that end in a </w:t>
      </w:r>
      <w:r w:rsidR="00352B98">
        <w:t>______________________</w:t>
      </w:r>
      <w:r w:rsidRPr="0011085A">
        <w:t xml:space="preserve"> have a masculine &amp; feminine form.</w:t>
      </w:r>
    </w:p>
    <w:p w14:paraId="4CB5AFBA" w14:textId="0AC119EF" w:rsidR="00352B98" w:rsidRDefault="0011085A" w:rsidP="00A636B0">
      <w:pPr>
        <w:numPr>
          <w:ilvl w:val="0"/>
          <w:numId w:val="25"/>
        </w:numPr>
        <w:spacing w:line="312" w:lineRule="auto"/>
      </w:pPr>
      <w:r w:rsidRPr="0011085A">
        <w:t xml:space="preserve">El maestro </w:t>
      </w:r>
      <w:proofErr w:type="spellStart"/>
      <w:r w:rsidRPr="0011085A">
        <w:t>trabajador</w:t>
      </w:r>
      <w:proofErr w:type="spellEnd"/>
      <w:r w:rsidRPr="0011085A">
        <w:t xml:space="preserve">/la </w:t>
      </w:r>
      <w:proofErr w:type="spellStart"/>
      <w:r w:rsidRPr="0011085A">
        <w:t>maestra</w:t>
      </w:r>
      <w:proofErr w:type="spellEnd"/>
      <w:r w:rsidRPr="0011085A">
        <w:t xml:space="preserve"> </w:t>
      </w:r>
      <w:r w:rsidR="00A636B0">
        <w:t>______________________</w:t>
      </w:r>
      <w:r w:rsidRPr="0011085A">
        <w:t>.</w:t>
      </w:r>
    </w:p>
    <w:p w14:paraId="7676787E" w14:textId="77777777" w:rsidR="00352B98" w:rsidRPr="0011085A" w:rsidRDefault="00352B98" w:rsidP="00A636B0">
      <w:pPr>
        <w:spacing w:line="312" w:lineRule="auto"/>
        <w:ind w:left="1440"/>
      </w:pPr>
    </w:p>
    <w:p w14:paraId="7D1D7CB0" w14:textId="42665D2D" w:rsidR="00352B98" w:rsidRPr="0011085A" w:rsidRDefault="0011085A" w:rsidP="00A636B0">
      <w:pPr>
        <w:numPr>
          <w:ilvl w:val="0"/>
          <w:numId w:val="15"/>
        </w:numPr>
        <w:tabs>
          <w:tab w:val="clear" w:pos="720"/>
          <w:tab w:val="num" w:pos="1440"/>
        </w:tabs>
        <w:spacing w:line="312" w:lineRule="auto"/>
      </w:pPr>
      <w:r w:rsidRPr="0011085A">
        <w:t xml:space="preserve">In Spanish, adjectives generally come </w:t>
      </w:r>
      <w:r w:rsidR="00A636B0">
        <w:t>______________________</w:t>
      </w:r>
      <w:r w:rsidR="00352B98">
        <w:t xml:space="preserve"> the noun they modify.</w:t>
      </w:r>
    </w:p>
    <w:p w14:paraId="7228CA76" w14:textId="6F207308" w:rsidR="00352B98" w:rsidRDefault="00A636B0" w:rsidP="00A636B0">
      <w:pPr>
        <w:numPr>
          <w:ilvl w:val="0"/>
          <w:numId w:val="26"/>
        </w:numPr>
        <w:spacing w:line="312" w:lineRule="auto"/>
      </w:pPr>
      <w:r>
        <w:t>_______________________________________________</w:t>
      </w:r>
      <w:r w:rsidR="0011085A" w:rsidRPr="0011085A">
        <w:t>.</w:t>
      </w:r>
    </w:p>
    <w:p w14:paraId="39F974CE" w14:textId="77777777" w:rsidR="00352B98" w:rsidRPr="0011085A" w:rsidRDefault="00352B98" w:rsidP="00A636B0">
      <w:pPr>
        <w:spacing w:line="312" w:lineRule="auto"/>
        <w:ind w:left="1440"/>
      </w:pPr>
    </w:p>
    <w:p w14:paraId="3D247BC8" w14:textId="1A3A6877" w:rsidR="00352B98" w:rsidRPr="0011085A" w:rsidRDefault="0011085A" w:rsidP="00A636B0">
      <w:pPr>
        <w:numPr>
          <w:ilvl w:val="0"/>
          <w:numId w:val="15"/>
        </w:numPr>
        <w:tabs>
          <w:tab w:val="clear" w:pos="720"/>
          <w:tab w:val="num" w:pos="1440"/>
        </w:tabs>
        <w:spacing w:line="312" w:lineRule="auto"/>
      </w:pPr>
      <w:r w:rsidRPr="0011085A">
        <w:t xml:space="preserve">You can place an adjective before a noun for </w:t>
      </w:r>
      <w:r w:rsidR="00A636B0">
        <w:t>______________________</w:t>
      </w:r>
      <w:r w:rsidRPr="0011085A">
        <w:t xml:space="preserve">opinions. Most of the time adjectives will come </w:t>
      </w:r>
      <w:r w:rsidR="00A636B0">
        <w:t>______________________</w:t>
      </w:r>
      <w:r w:rsidRPr="0011085A">
        <w:t xml:space="preserve"> the noun.</w:t>
      </w:r>
    </w:p>
    <w:p w14:paraId="3BAD7056" w14:textId="0256CA33" w:rsidR="00352B98" w:rsidRPr="0011085A" w:rsidRDefault="00A636B0" w:rsidP="00A636B0">
      <w:pPr>
        <w:numPr>
          <w:ilvl w:val="1"/>
          <w:numId w:val="27"/>
        </w:numPr>
        <w:spacing w:line="312" w:lineRule="auto"/>
      </w:pPr>
      <w:r>
        <w:t>___________________________________</w:t>
      </w:r>
      <w:r w:rsidR="0011085A" w:rsidRPr="0011085A">
        <w:t>. (He’s a good boy – in my opinion).</w:t>
      </w:r>
    </w:p>
    <w:p w14:paraId="07BB746E" w14:textId="021A1AC5" w:rsidR="00352B98" w:rsidRDefault="00A636B0" w:rsidP="00A636B0">
      <w:pPr>
        <w:numPr>
          <w:ilvl w:val="1"/>
          <w:numId w:val="27"/>
        </w:numPr>
        <w:spacing w:line="312" w:lineRule="auto"/>
      </w:pPr>
      <w:r>
        <w:t>___________________________________</w:t>
      </w:r>
      <w:r w:rsidR="0011085A" w:rsidRPr="0011085A">
        <w:t>. (It’s a green book – not an opinion)</w:t>
      </w:r>
    </w:p>
    <w:p w14:paraId="3202E691" w14:textId="77777777" w:rsidR="00352B98" w:rsidRPr="0011085A" w:rsidRDefault="00352B98" w:rsidP="00A636B0">
      <w:pPr>
        <w:spacing w:line="312" w:lineRule="auto"/>
        <w:ind w:left="1440"/>
      </w:pPr>
    </w:p>
    <w:p w14:paraId="1B622E4E" w14:textId="6F3ADD98" w:rsidR="00352B98" w:rsidRPr="0011085A" w:rsidRDefault="0011085A" w:rsidP="00A636B0">
      <w:pPr>
        <w:numPr>
          <w:ilvl w:val="0"/>
          <w:numId w:val="15"/>
        </w:numPr>
        <w:tabs>
          <w:tab w:val="clear" w:pos="720"/>
          <w:tab w:val="num" w:pos="1440"/>
        </w:tabs>
        <w:spacing w:line="312" w:lineRule="auto"/>
      </w:pPr>
      <w:r w:rsidRPr="0011085A">
        <w:t xml:space="preserve">Sometimes </w:t>
      </w:r>
      <w:r w:rsidR="00A636B0">
        <w:t>______________________</w:t>
      </w:r>
      <w:r w:rsidRPr="0011085A">
        <w:t xml:space="preserve"> also changes the meaning.</w:t>
      </w:r>
    </w:p>
    <w:p w14:paraId="209726DA" w14:textId="10E1A749" w:rsidR="00352B98" w:rsidRPr="0011085A" w:rsidRDefault="00A636B0" w:rsidP="00A636B0">
      <w:pPr>
        <w:numPr>
          <w:ilvl w:val="1"/>
          <w:numId w:val="28"/>
        </w:numPr>
        <w:spacing w:line="312" w:lineRule="auto"/>
      </w:pPr>
      <w:r>
        <w:t>___________________________________</w:t>
      </w:r>
      <w:r w:rsidR="0011085A" w:rsidRPr="0011085A">
        <w:t>. He is my old (long time friend)</w:t>
      </w:r>
    </w:p>
    <w:p w14:paraId="61BA3BBB" w14:textId="6652EB3D" w:rsidR="00352B98" w:rsidRPr="0011085A" w:rsidRDefault="00A636B0" w:rsidP="00A636B0">
      <w:pPr>
        <w:numPr>
          <w:ilvl w:val="1"/>
          <w:numId w:val="28"/>
        </w:numPr>
        <w:spacing w:line="312" w:lineRule="auto"/>
      </w:pPr>
      <w:r>
        <w:t>___________________________________</w:t>
      </w:r>
      <w:r w:rsidR="0011085A" w:rsidRPr="0011085A">
        <w:t>. He is my old (elderly) friend.</w:t>
      </w:r>
    </w:p>
    <w:p w14:paraId="40925A29" w14:textId="1D8AAA4E" w:rsidR="00352B98" w:rsidRPr="0011085A" w:rsidRDefault="00A636B0" w:rsidP="00A636B0">
      <w:pPr>
        <w:numPr>
          <w:ilvl w:val="1"/>
          <w:numId w:val="28"/>
        </w:numPr>
        <w:spacing w:line="312" w:lineRule="auto"/>
      </w:pPr>
      <w:r>
        <w:t>___________________________________</w:t>
      </w:r>
      <w:r w:rsidR="0011085A" w:rsidRPr="0011085A">
        <w:t>. It’s a big house – description – it’s objectively big.</w:t>
      </w:r>
    </w:p>
    <w:p w14:paraId="30C0FBD3" w14:textId="7DC7386E" w:rsidR="0011085A" w:rsidRPr="0011085A" w:rsidRDefault="00A636B0" w:rsidP="00A636B0">
      <w:pPr>
        <w:numPr>
          <w:ilvl w:val="1"/>
          <w:numId w:val="28"/>
        </w:numPr>
        <w:spacing w:line="312" w:lineRule="auto"/>
      </w:pPr>
      <w:r>
        <w:t>___________________________________</w:t>
      </w:r>
      <w:r w:rsidR="0011085A" w:rsidRPr="0011085A">
        <w:t>. It’s a great house. – Change in meaning and subjective.</w:t>
      </w:r>
    </w:p>
    <w:sectPr w:rsidR="0011085A" w:rsidRPr="0011085A" w:rsidSect="008B777B">
      <w:headerReference w:type="default" r:id="rId7"/>
      <w:footerReference w:type="default" r:id="rId8"/>
      <w:type w:val="continuous"/>
      <w:pgSz w:w="12240" w:h="15840"/>
      <w:pgMar w:top="864" w:right="1152" w:bottom="864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88AC3" w14:textId="77777777" w:rsidR="00257839" w:rsidRDefault="00257839">
      <w:r>
        <w:separator/>
      </w:r>
    </w:p>
  </w:endnote>
  <w:endnote w:type="continuationSeparator" w:id="0">
    <w:p w14:paraId="7D254CB0" w14:textId="77777777" w:rsidR="00257839" w:rsidRDefault="0025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1C12" w14:textId="77777777" w:rsidR="00352B98" w:rsidRPr="00052CC7" w:rsidRDefault="00352B98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8"/>
      <w:gridCol w:w="4590"/>
      <w:gridCol w:w="3654"/>
    </w:tblGrid>
    <w:tr w:rsidR="00352B98" w14:paraId="04157EEC" w14:textId="77777777" w:rsidTr="003779F3">
      <w:tc>
        <w:tcPr>
          <w:tcW w:w="1908" w:type="dxa"/>
        </w:tcPr>
        <w:p w14:paraId="2BCE9392" w14:textId="27C9812E" w:rsidR="00352B98" w:rsidRDefault="00352B98" w:rsidP="005D60E8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4590" w:type="dxa"/>
        </w:tcPr>
        <w:p w14:paraId="2F0015F7" w14:textId="1ECA4F59" w:rsidR="00352B98" w:rsidRDefault="00352B98" w:rsidP="003779F3">
          <w:pPr>
            <w:pStyle w:val="Footer"/>
            <w:jc w:val="center"/>
            <w:rPr>
              <w:i/>
            </w:rPr>
          </w:pPr>
          <w:r>
            <w:rPr>
              <w:i/>
            </w:rPr>
            <w:t>Unidad 1</w:t>
          </w:r>
        </w:p>
      </w:tc>
      <w:tc>
        <w:tcPr>
          <w:tcW w:w="3654" w:type="dxa"/>
        </w:tcPr>
        <w:p w14:paraId="31577AF9" w14:textId="44260C35" w:rsidR="00352B98" w:rsidRDefault="00352B98" w:rsidP="0011085A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>
            <w:rPr>
              <w:i/>
            </w:rPr>
            <w:t>Articles &amp; Agreement</w:t>
          </w:r>
        </w:p>
      </w:tc>
    </w:tr>
  </w:tbl>
  <w:p w14:paraId="202ACF2E" w14:textId="77777777" w:rsidR="00352B98" w:rsidRDefault="00352B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22CC3" w14:textId="77777777" w:rsidR="00257839" w:rsidRDefault="00257839">
      <w:r>
        <w:separator/>
      </w:r>
    </w:p>
  </w:footnote>
  <w:footnote w:type="continuationSeparator" w:id="0">
    <w:p w14:paraId="2B053628" w14:textId="77777777" w:rsidR="00257839" w:rsidRDefault="0025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9B54" w14:textId="680B380B" w:rsidR="00352B98" w:rsidRPr="00CB29E9" w:rsidRDefault="00352B98" w:rsidP="008B777B">
    <w:pPr>
      <w:pStyle w:val="Header"/>
      <w:tabs>
        <w:tab w:val="clear" w:pos="8640"/>
      </w:tabs>
      <w:ind w:right="1116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1FAAE" wp14:editId="09610024">
              <wp:simplePos x="0" y="0"/>
              <wp:positionH relativeFrom="column">
                <wp:posOffset>5898515</wp:posOffset>
              </wp:positionH>
              <wp:positionV relativeFrom="paragraph">
                <wp:posOffset>-120227</wp:posOffset>
              </wp:positionV>
              <wp:extent cx="577273" cy="268393"/>
              <wp:effectExtent l="0" t="0" r="0" b="1143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73" cy="268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3D0FE" w14:textId="725B0533" w:rsidR="00352B98" w:rsidRPr="008B777B" w:rsidRDefault="00352B98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1F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4.45pt;margin-top:-9.45pt;width:45.4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" filled="f" stroked="f">
              <v:textbox>
                <w:txbxContent>
                  <w:p w14:paraId="2C03D0FE" w14:textId="725B0533" w:rsidR="00352B98" w:rsidRPr="008B777B" w:rsidRDefault="00352B98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ECCFBF" wp14:editId="7BBC7EFF">
              <wp:simplePos x="0" y="0"/>
              <wp:positionH relativeFrom="column">
                <wp:posOffset>5720715</wp:posOffset>
              </wp:positionH>
              <wp:positionV relativeFrom="paragraph">
                <wp:posOffset>-111760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BAF8C" id="Rectangle 1" o:spid="_x0000_s1026" style="position:absolute;margin-left:450.45pt;margin-top:-8.8pt;width:69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P5YLrTjAAAAEA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  <w:r>
      <w:rPr>
        <w:b/>
        <w:i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6B6"/>
    <w:multiLevelType w:val="hybridMultilevel"/>
    <w:tmpl w:val="D352740C"/>
    <w:lvl w:ilvl="0" w:tplc="7B222F9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820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6F09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39E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EBD5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C578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4EE8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A099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26C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7D5"/>
    <w:multiLevelType w:val="hybridMultilevel"/>
    <w:tmpl w:val="F68844B0"/>
    <w:lvl w:ilvl="0" w:tplc="64C8C99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5EFCF6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69A8E"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4BAEA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A20C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7E252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0F57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4376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F6831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604"/>
    <w:multiLevelType w:val="hybridMultilevel"/>
    <w:tmpl w:val="7BE0D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55262"/>
    <w:multiLevelType w:val="hybridMultilevel"/>
    <w:tmpl w:val="847273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6EF07A8"/>
    <w:multiLevelType w:val="hybridMultilevel"/>
    <w:tmpl w:val="AF1C3884"/>
    <w:lvl w:ilvl="0" w:tplc="7DB05F3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CA71D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0016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AA86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83FB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A035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6B30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E0B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71D6F"/>
    <w:multiLevelType w:val="hybridMultilevel"/>
    <w:tmpl w:val="C512CA6C"/>
    <w:lvl w:ilvl="0" w:tplc="4B50A06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48232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818C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8CDC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6CB6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2DAB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A4C2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D6743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433A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A21"/>
    <w:multiLevelType w:val="hybridMultilevel"/>
    <w:tmpl w:val="A830DA4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6A42A7C"/>
    <w:multiLevelType w:val="hybridMultilevel"/>
    <w:tmpl w:val="12E8A90C"/>
    <w:lvl w:ilvl="0" w:tplc="DF4A989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ED66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0809C"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E341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A29F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BC7706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6E75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86CA4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7274AA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3CB9"/>
    <w:multiLevelType w:val="hybridMultilevel"/>
    <w:tmpl w:val="7B84F9BA"/>
    <w:lvl w:ilvl="0" w:tplc="1E12087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CCED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05052"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E288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C4F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2F07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C5C9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0C21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5CEB5A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06"/>
    <w:multiLevelType w:val="hybridMultilevel"/>
    <w:tmpl w:val="48FA26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7B67778"/>
    <w:multiLevelType w:val="hybridMultilevel"/>
    <w:tmpl w:val="233E54A4"/>
    <w:lvl w:ilvl="0" w:tplc="693A50F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43D9E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3069E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EE09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CEA5B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DA6EA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22CD0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CCA81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E83A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B7678"/>
    <w:multiLevelType w:val="hybridMultilevel"/>
    <w:tmpl w:val="73A04864"/>
    <w:lvl w:ilvl="0" w:tplc="7460031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825F6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E41E7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C3F8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E0D1DA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9C06E6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82A588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809AE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01DF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1923"/>
    <w:multiLevelType w:val="hybridMultilevel"/>
    <w:tmpl w:val="F65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3D80"/>
    <w:multiLevelType w:val="hybridMultilevel"/>
    <w:tmpl w:val="48D6CFD4"/>
    <w:lvl w:ilvl="0" w:tplc="7DB05F3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CA71D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0016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AA86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83FB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A035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6B30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E0B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75F1"/>
    <w:multiLevelType w:val="hybridMultilevel"/>
    <w:tmpl w:val="C11027F4"/>
    <w:lvl w:ilvl="0" w:tplc="02ACC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0A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E2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2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26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A2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A4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82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2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8D543B"/>
    <w:multiLevelType w:val="hybridMultilevel"/>
    <w:tmpl w:val="6524A296"/>
    <w:lvl w:ilvl="0" w:tplc="F6B0579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CCC342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28AC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44A4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CE69C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0FF4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8CFF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CB9F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0828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C0CBB"/>
    <w:multiLevelType w:val="hybridMultilevel"/>
    <w:tmpl w:val="1F30D8F0"/>
    <w:lvl w:ilvl="0" w:tplc="12CA32A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8C678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36F27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4A08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348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8CC8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E62A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6B57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81EB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8751D"/>
    <w:multiLevelType w:val="hybridMultilevel"/>
    <w:tmpl w:val="C0F0498E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50CF683D"/>
    <w:multiLevelType w:val="hybridMultilevel"/>
    <w:tmpl w:val="863E798A"/>
    <w:lvl w:ilvl="0" w:tplc="7DB05F3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CA71D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0016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AA86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83FB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A035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6B30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E0B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03B8B"/>
    <w:multiLevelType w:val="hybridMultilevel"/>
    <w:tmpl w:val="EA86C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044342"/>
    <w:multiLevelType w:val="hybridMultilevel"/>
    <w:tmpl w:val="1D34D5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9D05968"/>
    <w:multiLevelType w:val="hybridMultilevel"/>
    <w:tmpl w:val="66E0FEFA"/>
    <w:lvl w:ilvl="0" w:tplc="7DB05F3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A016E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A71D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0016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AA86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83FB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A035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6B30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E0B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0553C"/>
    <w:multiLevelType w:val="hybridMultilevel"/>
    <w:tmpl w:val="390E5300"/>
    <w:lvl w:ilvl="0" w:tplc="9CA84FC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86762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A64FA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CE05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ADD2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0F8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CA09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25198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62D2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74A4C"/>
    <w:multiLevelType w:val="hybridMultilevel"/>
    <w:tmpl w:val="F3F005B8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4" w15:restartNumberingAfterBreak="0">
    <w:nsid w:val="63881441"/>
    <w:multiLevelType w:val="hybridMultilevel"/>
    <w:tmpl w:val="7A28D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A16EE1"/>
    <w:multiLevelType w:val="hybridMultilevel"/>
    <w:tmpl w:val="D9A8A4D0"/>
    <w:lvl w:ilvl="0" w:tplc="4CC6BDE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6087E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28A0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6C10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FC950A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1AD49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C705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AFFF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C939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37BA1"/>
    <w:multiLevelType w:val="hybridMultilevel"/>
    <w:tmpl w:val="511AC4BA"/>
    <w:lvl w:ilvl="0" w:tplc="9CCE060A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23004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C2CCA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0468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027B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AEF0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2304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086278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2E5D1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F7F88"/>
    <w:multiLevelType w:val="hybridMultilevel"/>
    <w:tmpl w:val="BED8176E"/>
    <w:lvl w:ilvl="0" w:tplc="171E389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445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9D72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E02F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8703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0C4A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2E85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0E19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61CB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7"/>
  </w:num>
  <w:num w:numId="5">
    <w:abstractNumId w:val="3"/>
  </w:num>
  <w:num w:numId="6">
    <w:abstractNumId w:val="9"/>
  </w:num>
  <w:num w:numId="7">
    <w:abstractNumId w:val="23"/>
  </w:num>
  <w:num w:numId="8">
    <w:abstractNumId w:val="27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26"/>
  </w:num>
  <w:num w:numId="14">
    <w:abstractNumId w:val="16"/>
  </w:num>
  <w:num w:numId="15">
    <w:abstractNumId w:val="21"/>
  </w:num>
  <w:num w:numId="16">
    <w:abstractNumId w:val="15"/>
  </w:num>
  <w:num w:numId="17">
    <w:abstractNumId w:val="22"/>
  </w:num>
  <w:num w:numId="18">
    <w:abstractNumId w:val="7"/>
  </w:num>
  <w:num w:numId="19">
    <w:abstractNumId w:val="10"/>
  </w:num>
  <w:num w:numId="20">
    <w:abstractNumId w:val="25"/>
  </w:num>
  <w:num w:numId="21">
    <w:abstractNumId w:val="11"/>
  </w:num>
  <w:num w:numId="22">
    <w:abstractNumId w:val="14"/>
  </w:num>
  <w:num w:numId="23">
    <w:abstractNumId w:val="24"/>
  </w:num>
  <w:num w:numId="24">
    <w:abstractNumId w:val="18"/>
  </w:num>
  <w:num w:numId="25">
    <w:abstractNumId w:val="2"/>
  </w:num>
  <w:num w:numId="26">
    <w:abstractNumId w:val="19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11085A"/>
    <w:rsid w:val="001173C8"/>
    <w:rsid w:val="001278ED"/>
    <w:rsid w:val="00173D9C"/>
    <w:rsid w:val="00257839"/>
    <w:rsid w:val="002862F1"/>
    <w:rsid w:val="002F389F"/>
    <w:rsid w:val="00352B98"/>
    <w:rsid w:val="003779F3"/>
    <w:rsid w:val="004C1ADB"/>
    <w:rsid w:val="004E3C0D"/>
    <w:rsid w:val="005D60E8"/>
    <w:rsid w:val="007353E2"/>
    <w:rsid w:val="007D4FEB"/>
    <w:rsid w:val="008B777B"/>
    <w:rsid w:val="008C50A1"/>
    <w:rsid w:val="00A440A7"/>
    <w:rsid w:val="00A636B0"/>
    <w:rsid w:val="00C2745A"/>
    <w:rsid w:val="00CA5F31"/>
    <w:rsid w:val="00D7265E"/>
    <w:rsid w:val="00DE1B1B"/>
    <w:rsid w:val="00E9072A"/>
    <w:rsid w:val="00F16F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F1679E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CC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52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29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4674">
          <w:marLeft w:val="907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21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2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264">
          <w:marLeft w:val="90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441">
          <w:marLeft w:val="90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052">
          <w:marLeft w:val="289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8013">
          <w:marLeft w:val="63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347">
          <w:marLeft w:val="161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067">
          <w:marLeft w:val="161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408">
          <w:marLeft w:val="63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398">
          <w:marLeft w:val="97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89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0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64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22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56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37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51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943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799">
          <w:marLeft w:val="23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159">
          <w:marLeft w:val="23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11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7907">
          <w:marLeft w:val="907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453">
          <w:marLeft w:val="907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359">
          <w:marLeft w:val="907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991">
          <w:marLeft w:val="907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637">
          <w:marLeft w:val="720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515">
          <w:marLeft w:val="907"/>
          <w:marRight w:val="0"/>
          <w:marTop w:val="163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990">
          <w:marLeft w:val="907"/>
          <w:marRight w:val="0"/>
          <w:marTop w:val="163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83">
          <w:marLeft w:val="907"/>
          <w:marRight w:val="0"/>
          <w:marTop w:val="163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906">
          <w:marLeft w:val="907"/>
          <w:marRight w:val="0"/>
          <w:marTop w:val="163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643">
          <w:marLeft w:val="907"/>
          <w:marRight w:val="0"/>
          <w:marTop w:val="163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52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6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64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3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63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49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572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145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976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774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78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39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283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62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2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30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81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0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78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433">
          <w:marLeft w:val="90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598">
          <w:marLeft w:val="907"/>
          <w:marRight w:val="0"/>
          <w:marTop w:val="182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2106">
          <w:marLeft w:val="90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1367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04">
          <w:marLeft w:val="23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586">
          <w:marLeft w:val="23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2808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_________________________________    Fecha: ________________________________</vt:lpstr>
    </vt:vector>
  </TitlesOfParts>
  <Manager/>
  <Company/>
  <LinksUpToDate>false</LinksUpToDate>
  <CharactersWithSpaces>3173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1 - Notes Sheet - Articles and Agreement</dc:title>
  <dc:subject/>
  <dc:creator>Kristen Cross</dc:creator>
  <cp:keywords/>
  <dc:description/>
  <cp:lastModifiedBy>Kristen Cross</cp:lastModifiedBy>
  <cp:revision>5</cp:revision>
  <cp:lastPrinted>2018-07-10T17:35:00Z</cp:lastPrinted>
  <dcterms:created xsi:type="dcterms:W3CDTF">2018-08-13T14:55:00Z</dcterms:created>
  <dcterms:modified xsi:type="dcterms:W3CDTF">2019-08-02T16:58:00Z</dcterms:modified>
  <cp:category/>
</cp:coreProperties>
</file>